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r w:rsidRPr="00204B88">
        <w:rPr>
          <w:b/>
          <w:bCs/>
          <w:sz w:val="26"/>
          <w:szCs w:val="26"/>
        </w:rPr>
        <w:t>Сообщение</w:t>
      </w:r>
    </w:p>
    <w:p w:rsidR="00ED2487" w:rsidRPr="00AC3F63" w:rsidRDefault="00ED2487" w:rsidP="00ED2487">
      <w:pPr>
        <w:ind w:left="709" w:right="1134"/>
        <w:jc w:val="center"/>
        <w:rPr>
          <w:b/>
          <w:i/>
          <w:sz w:val="26"/>
          <w:szCs w:val="26"/>
        </w:rPr>
      </w:pPr>
      <w:r w:rsidRPr="00204B88">
        <w:rPr>
          <w:b/>
          <w:bCs/>
          <w:i/>
          <w:sz w:val="26"/>
          <w:szCs w:val="26"/>
        </w:rPr>
        <w:t>о</w:t>
      </w:r>
      <w:r w:rsidRPr="00204B88">
        <w:rPr>
          <w:b/>
          <w:i/>
          <w:sz w:val="26"/>
          <w:szCs w:val="26"/>
        </w:rPr>
        <w:t xml:space="preserve"> проведении заседания Совета директоров и его повестке дня</w:t>
      </w:r>
      <w:r w:rsidR="00AC3F63">
        <w:rPr>
          <w:b/>
          <w:i/>
          <w:sz w:val="26"/>
          <w:szCs w:val="26"/>
        </w:rPr>
        <w:t>.</w:t>
      </w:r>
      <w:r w:rsidRPr="00204B88">
        <w:rPr>
          <w:b/>
          <w:i/>
          <w:sz w:val="26"/>
          <w:szCs w:val="26"/>
        </w:rPr>
        <w:t xml:space="preserve"> 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284211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63B9C">
              <w:rPr>
                <w:sz w:val="24"/>
                <w:szCs w:val="24"/>
              </w:rPr>
              <w:t>2</w:t>
            </w:r>
            <w:r w:rsidR="00BF31C4">
              <w:rPr>
                <w:sz w:val="24"/>
                <w:szCs w:val="24"/>
              </w:rPr>
              <w:t>6</w:t>
            </w:r>
            <w:r w:rsidR="00D608A7"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BF31C4">
              <w:rPr>
                <w:sz w:val="24"/>
                <w:szCs w:val="24"/>
              </w:rPr>
              <w:t>4</w:t>
            </w:r>
            <w:r w:rsidR="00D608A7"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863B9C">
              <w:rPr>
                <w:sz w:val="24"/>
                <w:szCs w:val="24"/>
              </w:rPr>
              <w:t>2</w:t>
            </w:r>
            <w:r w:rsidR="00BF31C4">
              <w:rPr>
                <w:sz w:val="24"/>
                <w:szCs w:val="24"/>
              </w:rPr>
              <w:t>7</w:t>
            </w:r>
            <w:r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BF31C4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 w:rsidR="00EF279E"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284211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BF31C4" w:rsidRDefault="00BF31C4" w:rsidP="00BF31C4">
            <w:pPr>
              <w:ind w:left="142"/>
              <w:jc w:val="both"/>
              <w:rPr>
                <w:sz w:val="24"/>
                <w:szCs w:val="24"/>
              </w:rPr>
            </w:pPr>
            <w:r w:rsidRPr="00BF31C4">
              <w:rPr>
                <w:b/>
                <w:sz w:val="24"/>
                <w:szCs w:val="24"/>
              </w:rPr>
              <w:t>1.</w:t>
            </w:r>
            <w:r w:rsidRPr="00BF31C4">
              <w:rPr>
                <w:sz w:val="24"/>
                <w:szCs w:val="24"/>
              </w:rPr>
              <w:t xml:space="preserve"> Рассмотрение и утверждение итогов деятельности АО Банк «Национальный стандарт» за I квартал 2017 г.</w:t>
            </w:r>
          </w:p>
          <w:p w:rsidR="00284211" w:rsidRPr="00BF31C4" w:rsidRDefault="00284211" w:rsidP="00BF31C4">
            <w:pPr>
              <w:ind w:left="142"/>
              <w:jc w:val="both"/>
              <w:rPr>
                <w:sz w:val="24"/>
                <w:szCs w:val="24"/>
              </w:rPr>
            </w:pPr>
          </w:p>
          <w:p w:rsidR="00BF31C4" w:rsidRDefault="00BF31C4" w:rsidP="00BF31C4">
            <w:pPr>
              <w:ind w:left="142"/>
              <w:jc w:val="both"/>
              <w:rPr>
                <w:sz w:val="24"/>
                <w:szCs w:val="24"/>
              </w:rPr>
            </w:pPr>
            <w:r w:rsidRPr="00BF31C4">
              <w:rPr>
                <w:b/>
                <w:sz w:val="24"/>
                <w:szCs w:val="24"/>
              </w:rPr>
              <w:t>2.</w:t>
            </w:r>
            <w:r w:rsidRPr="00BF31C4">
              <w:rPr>
                <w:sz w:val="24"/>
                <w:szCs w:val="24"/>
              </w:rPr>
              <w:t xml:space="preserve"> Утверждение годовой бухгалтерской (финансовой) отчетности АО Банк «Национальный стандарт» </w:t>
            </w:r>
            <w:r w:rsidRPr="00BF31C4">
              <w:rPr>
                <w:sz w:val="24"/>
                <w:szCs w:val="24"/>
              </w:rPr>
              <w:t xml:space="preserve">                </w:t>
            </w:r>
            <w:r w:rsidRPr="00BF31C4">
              <w:rPr>
                <w:sz w:val="24"/>
                <w:szCs w:val="24"/>
              </w:rPr>
              <w:t>за 2016 г.</w:t>
            </w:r>
          </w:p>
          <w:p w:rsidR="00284211" w:rsidRPr="00BF31C4" w:rsidRDefault="00284211" w:rsidP="00BF31C4">
            <w:pPr>
              <w:ind w:left="142"/>
              <w:jc w:val="both"/>
              <w:rPr>
                <w:sz w:val="24"/>
                <w:szCs w:val="24"/>
              </w:rPr>
            </w:pPr>
          </w:p>
          <w:p w:rsidR="00BF31C4" w:rsidRDefault="00BF31C4" w:rsidP="00BF31C4">
            <w:pPr>
              <w:ind w:left="142"/>
              <w:rPr>
                <w:sz w:val="24"/>
                <w:szCs w:val="24"/>
              </w:rPr>
            </w:pPr>
            <w:r w:rsidRPr="00BF31C4">
              <w:rPr>
                <w:b/>
                <w:sz w:val="24"/>
                <w:szCs w:val="24"/>
              </w:rPr>
              <w:t>3.</w:t>
            </w:r>
            <w:r w:rsidRPr="00BF31C4">
              <w:rPr>
                <w:sz w:val="24"/>
                <w:szCs w:val="24"/>
              </w:rPr>
              <w:t xml:space="preserve"> Утверждение годового отчета АО Банк «Национальный стандарт» за 2016 г.</w:t>
            </w:r>
          </w:p>
          <w:p w:rsidR="00284211" w:rsidRPr="00BF31C4" w:rsidRDefault="00284211" w:rsidP="00BF31C4">
            <w:pPr>
              <w:ind w:left="142"/>
              <w:rPr>
                <w:sz w:val="24"/>
                <w:szCs w:val="24"/>
              </w:rPr>
            </w:pPr>
          </w:p>
          <w:p w:rsidR="00BF31C4" w:rsidRDefault="00BF31C4" w:rsidP="00284211">
            <w:pPr>
              <w:ind w:left="142"/>
              <w:jc w:val="both"/>
              <w:rPr>
                <w:sz w:val="24"/>
                <w:szCs w:val="24"/>
              </w:rPr>
            </w:pPr>
            <w:r w:rsidRPr="00BF31C4">
              <w:rPr>
                <w:b/>
                <w:sz w:val="24"/>
                <w:szCs w:val="24"/>
              </w:rPr>
              <w:t>4.</w:t>
            </w:r>
            <w:r w:rsidRPr="00BF31C4">
              <w:rPr>
                <w:sz w:val="24"/>
                <w:szCs w:val="24"/>
              </w:rPr>
              <w:t xml:space="preserve"> Утверждение Отчета Службы внутреннего аудита АО Банк «Национальный стандарт» по итогам работы за 2 полугодие 2016 года и за 2016 год.</w:t>
            </w:r>
          </w:p>
          <w:p w:rsidR="00284211" w:rsidRPr="00BF31C4" w:rsidRDefault="00284211" w:rsidP="00284211">
            <w:pPr>
              <w:ind w:left="142"/>
              <w:jc w:val="both"/>
              <w:rPr>
                <w:sz w:val="24"/>
                <w:szCs w:val="24"/>
              </w:rPr>
            </w:pPr>
          </w:p>
          <w:p w:rsidR="00BF31C4" w:rsidRDefault="00BF31C4" w:rsidP="00284211">
            <w:pPr>
              <w:ind w:left="142"/>
              <w:jc w:val="both"/>
              <w:rPr>
                <w:sz w:val="24"/>
                <w:szCs w:val="24"/>
              </w:rPr>
            </w:pPr>
            <w:r w:rsidRPr="00BF31C4">
              <w:rPr>
                <w:b/>
                <w:sz w:val="24"/>
                <w:szCs w:val="24"/>
              </w:rPr>
              <w:t>5.</w:t>
            </w:r>
            <w:r w:rsidRPr="00BF31C4">
              <w:rPr>
                <w:sz w:val="24"/>
                <w:szCs w:val="24"/>
              </w:rPr>
              <w:t xml:space="preserve"> Рассмотрение технико-коммерчес</w:t>
            </w:r>
            <w:r w:rsidRPr="00BF31C4">
              <w:rPr>
                <w:sz w:val="24"/>
                <w:szCs w:val="24"/>
              </w:rPr>
              <w:t xml:space="preserve">кого предложения ЗАО «АМТ </w:t>
            </w:r>
            <w:proofErr w:type="spellStart"/>
            <w:r w:rsidRPr="00BF31C4">
              <w:rPr>
                <w:sz w:val="24"/>
                <w:szCs w:val="24"/>
              </w:rPr>
              <w:t>Груп</w:t>
            </w:r>
            <w:proofErr w:type="spellEnd"/>
            <w:r w:rsidRPr="00BF31C4">
              <w:rPr>
                <w:sz w:val="24"/>
                <w:szCs w:val="24"/>
              </w:rPr>
              <w:t xml:space="preserve">» </w:t>
            </w:r>
            <w:r w:rsidRPr="00BF31C4">
              <w:rPr>
                <w:sz w:val="24"/>
                <w:szCs w:val="24"/>
              </w:rPr>
              <w:t xml:space="preserve">и утверждение организации </w:t>
            </w:r>
            <w:r w:rsidRPr="00BF31C4">
              <w:rPr>
                <w:sz w:val="24"/>
                <w:szCs w:val="24"/>
              </w:rPr>
              <w:t xml:space="preserve">                 </w:t>
            </w:r>
            <w:r w:rsidRPr="00BF31C4">
              <w:rPr>
                <w:sz w:val="24"/>
                <w:szCs w:val="24"/>
              </w:rPr>
              <w:t>по проведению аудита информационной безопасности банковской группы.</w:t>
            </w:r>
          </w:p>
          <w:p w:rsidR="00284211" w:rsidRPr="00BF31C4" w:rsidRDefault="00284211" w:rsidP="00284211">
            <w:pPr>
              <w:ind w:left="142"/>
              <w:jc w:val="both"/>
              <w:rPr>
                <w:sz w:val="24"/>
                <w:szCs w:val="24"/>
              </w:rPr>
            </w:pPr>
          </w:p>
          <w:p w:rsidR="00BF31C4" w:rsidRPr="00BF31C4" w:rsidRDefault="00BF31C4" w:rsidP="00BF31C4">
            <w:pPr>
              <w:ind w:left="142"/>
              <w:rPr>
                <w:sz w:val="24"/>
                <w:szCs w:val="24"/>
              </w:rPr>
            </w:pPr>
            <w:r w:rsidRPr="00BF31C4">
              <w:rPr>
                <w:b/>
                <w:sz w:val="24"/>
                <w:szCs w:val="24"/>
              </w:rPr>
              <w:t>6.</w:t>
            </w:r>
            <w:r w:rsidRPr="00BF31C4">
              <w:rPr>
                <w:sz w:val="24"/>
                <w:szCs w:val="24"/>
              </w:rPr>
              <w:t xml:space="preserve"> Рассмотрение Плана присоединения ПАО КБ «</w:t>
            </w:r>
            <w:proofErr w:type="spellStart"/>
            <w:r w:rsidRPr="00BF31C4">
              <w:rPr>
                <w:sz w:val="24"/>
                <w:szCs w:val="24"/>
              </w:rPr>
              <w:t>РусЮгбанк</w:t>
            </w:r>
            <w:proofErr w:type="spellEnd"/>
            <w:r w:rsidRPr="00BF31C4">
              <w:rPr>
                <w:sz w:val="24"/>
                <w:szCs w:val="24"/>
              </w:rPr>
              <w:t>» к АО Банк «Национальный стандарт».</w:t>
            </w:r>
          </w:p>
          <w:p w:rsidR="00BF31C4" w:rsidRPr="00ED2487" w:rsidRDefault="00BF31C4" w:rsidP="00BF31C4">
            <w:pPr>
              <w:ind w:left="142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63B9C" w:rsidP="00BF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1C4">
              <w:rPr>
                <w:sz w:val="24"/>
                <w:szCs w:val="24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BF31C4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240E5A"/>
    <w:rsid w:val="00284211"/>
    <w:rsid w:val="003C0BFE"/>
    <w:rsid w:val="004944D8"/>
    <w:rsid w:val="004F149C"/>
    <w:rsid w:val="0064458D"/>
    <w:rsid w:val="00863B9C"/>
    <w:rsid w:val="008D7B46"/>
    <w:rsid w:val="00983B87"/>
    <w:rsid w:val="00AC3F63"/>
    <w:rsid w:val="00B6057D"/>
    <w:rsid w:val="00BF31C4"/>
    <w:rsid w:val="00D608A7"/>
    <w:rsid w:val="00D96E59"/>
    <w:rsid w:val="00ED2487"/>
    <w:rsid w:val="00EF279E"/>
    <w:rsid w:val="00F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ED66-4D5D-4D52-BD0D-B13AB857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2017-04-26T10:12:00Z</cp:lastPrinted>
  <dcterms:created xsi:type="dcterms:W3CDTF">2017-04-26T10:12:00Z</dcterms:created>
  <dcterms:modified xsi:type="dcterms:W3CDTF">2017-04-26T10:13:00Z</dcterms:modified>
</cp:coreProperties>
</file>